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48" w:rsidRDefault="00F55748" w:rsidP="00F55748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F55748" w:rsidRDefault="00F55748" w:rsidP="00F55748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:rsidR="00F55748" w:rsidRDefault="00F55748" w:rsidP="00F5574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F55748" w:rsidRDefault="00F55748" w:rsidP="00F5574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Shepherd Lutheran Church</w:t>
      </w:r>
    </w:p>
    <w:p w:rsidR="00F55748" w:rsidRDefault="00F55748" w:rsidP="00F5574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101 East Garfield</w:t>
      </w:r>
    </w:p>
    <w:p w:rsidR="00F55748" w:rsidRDefault="00F55748" w:rsidP="00F5574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F55748" w:rsidRDefault="00F55748" w:rsidP="00F5574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</w:t>
      </w:r>
    </w:p>
    <w:p w:rsidR="00F55748" w:rsidRDefault="00F55748" w:rsidP="00F5574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October 06, 2020</w:t>
      </w:r>
    </w:p>
    <w:p w:rsidR="00F55748" w:rsidRDefault="00F55748" w:rsidP="00F55748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7:30 p.m.</w:t>
      </w:r>
    </w:p>
    <w:p w:rsidR="00F55748" w:rsidRDefault="00F55748" w:rsidP="00F5574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55748" w:rsidRDefault="00F55748" w:rsidP="00F5574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55748" w:rsidRDefault="00F55748" w:rsidP="00F5574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  Citizens Comments</w:t>
      </w:r>
    </w:p>
    <w:p w:rsidR="00F55748" w:rsidRDefault="00F55748" w:rsidP="00F5574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Larry Young- Logsdon Apartments  </w:t>
      </w:r>
    </w:p>
    <w:p w:rsidR="00F55748" w:rsidRDefault="00F55748" w:rsidP="00F5574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</w:t>
      </w:r>
    </w:p>
    <w:p w:rsidR="00F55748" w:rsidRDefault="00F55748" w:rsidP="00F5574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2.  Consideration of Motion to Approve the 09.15.2020 Board Meeting </w:t>
      </w:r>
      <w:r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F55748" w:rsidRDefault="00F55748" w:rsidP="00F5574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:rsidR="00F55748" w:rsidRDefault="00F55748" w:rsidP="00F55748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F55748" w:rsidRDefault="00F55748" w:rsidP="00F55748">
      <w:pPr>
        <w:rPr>
          <w:rFonts w:ascii="Courier New" w:hAnsi="Courier New"/>
          <w:snapToGrid w:val="0"/>
          <w:sz w:val="24"/>
        </w:rPr>
      </w:pP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:rsidR="00F55748" w:rsidRDefault="00F55748" w:rsidP="00F55748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F55748" w:rsidRDefault="00F55748" w:rsidP="00F5574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</w:p>
    <w:p w:rsidR="00F55748" w:rsidRDefault="00F55748" w:rsidP="00F55748">
      <w:pPr>
        <w:ind w:left="300"/>
        <w:rPr>
          <w:rFonts w:ascii="Courier New" w:hAnsi="Courier New"/>
          <w:b/>
          <w:snapToGrid w:val="0"/>
          <w:sz w:val="24"/>
        </w:rPr>
      </w:pPr>
    </w:p>
    <w:p w:rsidR="00F55748" w:rsidRDefault="00F55748" w:rsidP="00F5574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A. Consideration of Motion to </w:t>
      </w:r>
      <w:r w:rsidR="0077187A">
        <w:rPr>
          <w:rFonts w:ascii="Courier New" w:hAnsi="Courier New"/>
          <w:b/>
          <w:snapToGrid w:val="0"/>
          <w:sz w:val="24"/>
        </w:rPr>
        <w:t>Approve Resolution #316</w:t>
      </w:r>
      <w:r>
        <w:rPr>
          <w:rFonts w:ascii="Courier New" w:hAnsi="Courier New"/>
          <w:b/>
          <w:snapToGrid w:val="0"/>
          <w:sz w:val="24"/>
        </w:rPr>
        <w:t>, “A Resolution Approving the Job Description for the Village Clerk and Collector”.</w:t>
      </w:r>
    </w:p>
    <w:p w:rsidR="00F55748" w:rsidRDefault="00F55748" w:rsidP="00F55748">
      <w:pPr>
        <w:ind w:left="300"/>
        <w:rPr>
          <w:rFonts w:ascii="Courier New" w:hAnsi="Courier New"/>
          <w:b/>
          <w:snapToGrid w:val="0"/>
          <w:sz w:val="24"/>
        </w:rPr>
      </w:pPr>
    </w:p>
    <w:p w:rsidR="00F55748" w:rsidRDefault="00F55748" w:rsidP="00F55748">
      <w:pPr>
        <w:pStyle w:val="Heading1"/>
        <w:rPr>
          <w:b/>
        </w:rPr>
      </w:pPr>
      <w:r>
        <w:rPr>
          <w:b/>
        </w:rPr>
        <w:tab/>
        <w:t xml:space="preserve"> B. Consideration of Motion to Approve </w:t>
      </w:r>
      <w:r w:rsidR="0077187A">
        <w:rPr>
          <w:b/>
        </w:rPr>
        <w:t>Resolution #317</w:t>
      </w:r>
      <w:r>
        <w:rPr>
          <w:b/>
        </w:rPr>
        <w:t>, “The Appointment of IMRF Authorized Agent”</w:t>
      </w:r>
    </w:p>
    <w:p w:rsidR="00F55748" w:rsidRPr="00781C1C" w:rsidRDefault="00F55748" w:rsidP="00F55748"/>
    <w:p w:rsidR="00F55748" w:rsidRDefault="00F55748" w:rsidP="00F55748">
      <w:pPr>
        <w:pStyle w:val="Heading1"/>
        <w:rPr>
          <w:b/>
        </w:rPr>
      </w:pPr>
      <w:r>
        <w:rPr>
          <w:b/>
        </w:rPr>
        <w:tab/>
        <w:t xml:space="preserve"> C. Consideration of Motion to Approve Consideration of M</w:t>
      </w:r>
      <w:r w:rsidR="0077187A">
        <w:rPr>
          <w:b/>
        </w:rPr>
        <w:t>otion to Approve Resolution #318</w:t>
      </w:r>
      <w:r>
        <w:rPr>
          <w:b/>
        </w:rPr>
        <w:t>, “A Resolution Authorizing the Issuance of Visa credit Card for Purchases Made for The Village of Minier”.</w:t>
      </w:r>
    </w:p>
    <w:p w:rsidR="00F55748" w:rsidRPr="00ED4858" w:rsidRDefault="00F55748" w:rsidP="00F55748"/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 D. </w:t>
      </w:r>
      <w:r>
        <w:rPr>
          <w:rFonts w:ascii="Courier New" w:hAnsi="Courier New"/>
          <w:b/>
          <w:snapToGrid w:val="0"/>
          <w:sz w:val="24"/>
        </w:rPr>
        <w:t>Consideration of Motion to Approve Dollar General address as 302 E. Route 122.</w:t>
      </w:r>
    </w:p>
    <w:p w:rsidR="00F55748" w:rsidRDefault="00F55748" w:rsidP="00F55748">
      <w:pPr>
        <w:rPr>
          <w:rFonts w:ascii="Courier New" w:hAnsi="Courier New" w:cs="Courier New"/>
          <w:b/>
          <w:sz w:val="24"/>
          <w:szCs w:val="24"/>
        </w:rPr>
      </w:pPr>
    </w:p>
    <w:p w:rsidR="00F55748" w:rsidRDefault="00F55748" w:rsidP="00F55748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 E. Consideration of Motion to Approve Trick-or-Treating hours as 6:00-8:00 p.m. on October 31</w:t>
      </w:r>
      <w:r w:rsidRPr="00EF2287">
        <w:rPr>
          <w:rFonts w:ascii="Courier New" w:hAnsi="Courier New" w:cs="Courier New"/>
          <w:b/>
          <w:sz w:val="24"/>
          <w:szCs w:val="24"/>
          <w:vertAlign w:val="superscript"/>
        </w:rPr>
        <w:t>st</w:t>
      </w:r>
      <w:r>
        <w:rPr>
          <w:rFonts w:ascii="Courier New" w:hAnsi="Courier New" w:cs="Courier New"/>
          <w:b/>
          <w:sz w:val="24"/>
          <w:szCs w:val="24"/>
        </w:rPr>
        <w:t>, 2020.</w:t>
      </w:r>
    </w:p>
    <w:p w:rsidR="00F55748" w:rsidRDefault="00F55748" w:rsidP="00F55748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</w:p>
    <w:p w:rsidR="00F55748" w:rsidRDefault="00F55748" w:rsidP="00F55748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F. Consideration of Motion to </w:t>
      </w:r>
      <w:r w:rsidR="0077187A">
        <w:rPr>
          <w:rFonts w:ascii="Courier New" w:hAnsi="Courier New" w:cs="Courier New"/>
          <w:b/>
          <w:sz w:val="24"/>
          <w:szCs w:val="24"/>
        </w:rPr>
        <w:t>approve</w:t>
      </w:r>
      <w:r>
        <w:rPr>
          <w:rFonts w:ascii="Courier New" w:hAnsi="Courier New" w:cs="Courier New"/>
          <w:b/>
          <w:sz w:val="24"/>
          <w:szCs w:val="24"/>
        </w:rPr>
        <w:t xml:space="preserve"> the monthly bills as presented and allow</w:t>
      </w:r>
      <w:r w:rsidR="00C060FC">
        <w:rPr>
          <w:rFonts w:ascii="Courier New" w:hAnsi="Courier New" w:cs="Courier New"/>
          <w:b/>
          <w:sz w:val="24"/>
          <w:szCs w:val="24"/>
        </w:rPr>
        <w:t xml:space="preserve">ed. </w:t>
      </w:r>
    </w:p>
    <w:p w:rsidR="00064803" w:rsidRDefault="00064803" w:rsidP="00F55748">
      <w:pPr>
        <w:rPr>
          <w:rFonts w:ascii="Courier New" w:hAnsi="Courier New" w:cs="Courier New"/>
          <w:b/>
          <w:sz w:val="24"/>
          <w:szCs w:val="24"/>
        </w:rPr>
      </w:pPr>
    </w:p>
    <w:p w:rsidR="00064803" w:rsidRDefault="00064803" w:rsidP="00F55748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 G. Consideration of Motion to approve the purchases of materials and equipment as financially supported pursuant of the </w:t>
      </w:r>
      <w:r>
        <w:rPr>
          <w:rFonts w:ascii="Courier New" w:hAnsi="Courier New" w:cs="Courier New"/>
          <w:b/>
          <w:sz w:val="24"/>
          <w:szCs w:val="24"/>
        </w:rPr>
        <w:lastRenderedPageBreak/>
        <w:t>Local CURE Program Grant not to exceeded the allotted amount of $51,649.</w:t>
      </w:r>
    </w:p>
    <w:p w:rsidR="00F55748" w:rsidRDefault="00F55748" w:rsidP="00F55748">
      <w:pPr>
        <w:rPr>
          <w:rFonts w:ascii="Courier New" w:hAnsi="Courier New" w:cs="Courier New"/>
          <w:b/>
          <w:sz w:val="24"/>
          <w:szCs w:val="24"/>
        </w:rPr>
      </w:pPr>
    </w:p>
    <w:p w:rsidR="00F55748" w:rsidRDefault="00F55748" w:rsidP="00F55748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F55748" w:rsidRDefault="00F55748" w:rsidP="00F55748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55748" w:rsidRDefault="00F55748" w:rsidP="00F5574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 </w:t>
      </w:r>
      <w:r>
        <w:rPr>
          <w:rFonts w:ascii="Courier New" w:hAnsi="Courier New"/>
          <w:b/>
          <w:snapToGrid w:val="0"/>
          <w:sz w:val="24"/>
        </w:rPr>
        <w:tab/>
      </w: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</w:t>
      </w:r>
      <w:r w:rsidR="00B80727">
        <w:rPr>
          <w:rFonts w:ascii="Courier New" w:hAnsi="Courier New"/>
          <w:b/>
          <w:snapToGrid w:val="0"/>
          <w:sz w:val="24"/>
        </w:rPr>
        <w:t>Keneip</w:t>
      </w:r>
      <w:bookmarkStart w:id="0" w:name="_GoBack"/>
      <w:bookmarkEnd w:id="0"/>
      <w:r w:rsidR="00B80727">
        <w:rPr>
          <w:rFonts w:ascii="Courier New" w:hAnsi="Courier New"/>
          <w:b/>
          <w:snapToGrid w:val="0"/>
          <w:sz w:val="24"/>
        </w:rPr>
        <w:t>p’s</w:t>
      </w:r>
      <w:r>
        <w:rPr>
          <w:rFonts w:ascii="Courier New" w:hAnsi="Courier New"/>
          <w:b/>
          <w:snapToGrid w:val="0"/>
          <w:sz w:val="24"/>
        </w:rPr>
        <w:t xml:space="preserve"> Report.</w:t>
      </w: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  New Business</w:t>
      </w: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</w:p>
    <w:p w:rsidR="00F55748" w:rsidRDefault="00F55748" w:rsidP="00F5574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13.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BB6EEF" w:rsidRDefault="00AE7B28"/>
    <w:p w:rsidR="003909F6" w:rsidRDefault="003909F6"/>
    <w:sectPr w:rsidR="0039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48"/>
    <w:rsid w:val="00064803"/>
    <w:rsid w:val="000D7D6E"/>
    <w:rsid w:val="003909F6"/>
    <w:rsid w:val="0077187A"/>
    <w:rsid w:val="00A312CB"/>
    <w:rsid w:val="00AE7B28"/>
    <w:rsid w:val="00B80727"/>
    <w:rsid w:val="00B94CF9"/>
    <w:rsid w:val="00C060FC"/>
    <w:rsid w:val="00F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D9B9D-9913-4D14-9842-B25D3C0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5748"/>
    <w:pPr>
      <w:keepNext/>
      <w:snapToGrid w:val="0"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748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Lancaster</dc:creator>
  <cp:keywords/>
  <dc:description/>
  <cp:lastModifiedBy>Sandy Lancaster</cp:lastModifiedBy>
  <cp:revision>5</cp:revision>
  <cp:lastPrinted>2020-10-02T20:07:00Z</cp:lastPrinted>
  <dcterms:created xsi:type="dcterms:W3CDTF">2020-09-30T15:41:00Z</dcterms:created>
  <dcterms:modified xsi:type="dcterms:W3CDTF">2020-10-02T20:09:00Z</dcterms:modified>
</cp:coreProperties>
</file>